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0AB" w:rsidRDefault="00C4031C">
      <w:pPr>
        <w:spacing w:before="360"/>
        <w:jc w:val="center"/>
        <w:rPr>
          <w:rFonts w:eastAsia="方正小标宋简体"/>
          <w:sz w:val="52"/>
          <w:szCs w:val="52"/>
        </w:rPr>
      </w:pPr>
      <w:bookmarkStart w:id="0" w:name="_GoBack"/>
      <w:bookmarkEnd w:id="0"/>
      <w:r>
        <w:rPr>
          <w:rFonts w:eastAsia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hint="eastAsia"/>
          <w:sz w:val="52"/>
          <w:szCs w:val="52"/>
        </w:rPr>
        <w:t>（</w:t>
      </w:r>
      <w:r>
        <w:rPr>
          <w:rFonts w:ascii="Times New Roman" w:eastAsia="方正小标宋_GBK" w:hAnsi="Times New Roman" w:hint="eastAsia"/>
          <w:sz w:val="52"/>
          <w:szCs w:val="52"/>
        </w:rPr>
        <w:t>NCRE</w:t>
      </w:r>
      <w:r>
        <w:rPr>
          <w:rFonts w:ascii="Times New Roman" w:eastAsia="方正小标宋_GBK" w:hAnsi="Times New Roman" w:hint="eastAsia"/>
          <w:sz w:val="52"/>
          <w:szCs w:val="52"/>
        </w:rPr>
        <w:t>）</w:t>
      </w:r>
    </w:p>
    <w:p w:rsidR="000C70AB" w:rsidRDefault="00717183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报名</w:t>
      </w:r>
      <w:r w:rsidR="00C4031C">
        <w:rPr>
          <w:rFonts w:eastAsia="方正小标宋简体" w:hint="eastAsia"/>
          <w:sz w:val="52"/>
          <w:szCs w:val="52"/>
        </w:rPr>
        <w:t>系统</w:t>
      </w:r>
    </w:p>
    <w:p w:rsidR="000C70AB" w:rsidRDefault="00C4031C">
      <w:pPr>
        <w:spacing w:beforeLines="100" w:before="312" w:afterLines="100" w:after="312"/>
        <w:jc w:val="center"/>
        <w:rPr>
          <w:rFonts w:ascii="Times New Roman" w:eastAsia="华文行楷" w:hAnsi="Times New Roman"/>
          <w:kern w:val="0"/>
          <w:sz w:val="84"/>
          <w:szCs w:val="84"/>
        </w:rPr>
      </w:pPr>
      <w:proofErr w:type="gramStart"/>
      <w:r>
        <w:rPr>
          <w:rFonts w:ascii="Times New Roman" w:eastAsia="华文行楷" w:hAnsi="Times New Roman" w:hint="eastAsia"/>
          <w:kern w:val="0"/>
          <w:sz w:val="84"/>
          <w:szCs w:val="84"/>
        </w:rPr>
        <w:t>考生网报</w:t>
      </w:r>
      <w:r>
        <w:rPr>
          <w:rFonts w:ascii="Times New Roman" w:eastAsia="华文行楷" w:hAnsi="Times New Roman"/>
          <w:kern w:val="0"/>
          <w:sz w:val="84"/>
          <w:szCs w:val="84"/>
        </w:rPr>
        <w:t>手册</w:t>
      </w:r>
      <w:proofErr w:type="gramEnd"/>
    </w:p>
    <w:p w:rsidR="000C70AB" w:rsidRDefault="00C4031C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（</w:t>
      </w:r>
      <w:r>
        <w:rPr>
          <w:rFonts w:ascii="Times New Roman" w:eastAsia="汉仪中黑简" w:hAnsi="Times New Roman"/>
          <w:sz w:val="36"/>
          <w:szCs w:val="36"/>
        </w:rPr>
        <w:t>考</w:t>
      </w:r>
      <w:r>
        <w:rPr>
          <w:rFonts w:ascii="Times New Roman" w:eastAsia="汉仪中黑简" w:hAnsi="Times New Roman" w:hint="eastAsia"/>
          <w:sz w:val="36"/>
          <w:szCs w:val="36"/>
        </w:rPr>
        <w:t>生</w:t>
      </w:r>
      <w:r>
        <w:rPr>
          <w:rFonts w:ascii="Times New Roman" w:eastAsia="汉仪中黑简" w:hAnsi="Times New Roman"/>
          <w:sz w:val="36"/>
          <w:szCs w:val="36"/>
        </w:rPr>
        <w:t>用</w:t>
      </w:r>
      <w:r>
        <w:rPr>
          <w:rFonts w:ascii="Times New Roman" w:eastAsia="汉仪中黑简" w:hAnsi="Times New Roman" w:hint="eastAsia"/>
          <w:sz w:val="36"/>
          <w:szCs w:val="36"/>
        </w:rPr>
        <w:t>）</w:t>
      </w:r>
    </w:p>
    <w:p w:rsidR="007556A3" w:rsidRDefault="00C4031C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V</w:t>
      </w:r>
      <w:r>
        <w:rPr>
          <w:rFonts w:ascii="Times New Roman" w:eastAsia="汉仪中黑简" w:hAnsi="Times New Roman"/>
          <w:sz w:val="36"/>
          <w:szCs w:val="36"/>
        </w:rPr>
        <w:t xml:space="preserve"> </w:t>
      </w:r>
      <w:r>
        <w:rPr>
          <w:rFonts w:ascii="Times New Roman" w:eastAsia="汉仪中黑简" w:hAnsi="Times New Roman" w:hint="eastAsia"/>
          <w:sz w:val="36"/>
          <w:szCs w:val="36"/>
        </w:rPr>
        <w:t>3</w:t>
      </w:r>
      <w:r>
        <w:rPr>
          <w:rFonts w:ascii="Times New Roman" w:eastAsia="汉仪中黑简" w:hAnsi="Times New Roman"/>
          <w:sz w:val="36"/>
          <w:szCs w:val="36"/>
        </w:rPr>
        <w:t>.</w:t>
      </w:r>
      <w:r w:rsidR="002B304C">
        <w:rPr>
          <w:rFonts w:ascii="Times New Roman" w:eastAsia="汉仪中黑简" w:hAnsi="Times New Roman"/>
          <w:sz w:val="36"/>
          <w:szCs w:val="36"/>
        </w:rPr>
        <w:t>0</w:t>
      </w:r>
      <w:r>
        <w:rPr>
          <w:rFonts w:ascii="Times New Roman" w:eastAsia="汉仪中黑简" w:hAnsi="Times New Roman"/>
          <w:sz w:val="36"/>
          <w:szCs w:val="36"/>
        </w:rPr>
        <w:t>.</w:t>
      </w:r>
      <w:r w:rsidR="002B304C">
        <w:rPr>
          <w:rFonts w:ascii="Times New Roman" w:eastAsia="汉仪中黑简" w:hAnsi="Times New Roman"/>
          <w:sz w:val="36"/>
          <w:szCs w:val="36"/>
        </w:rPr>
        <w:t>7</w:t>
      </w: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0C70AB" w:rsidRPr="007556A3" w:rsidRDefault="00C4031C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黑体" w:hAnsi="Times New Roman"/>
          <w:sz w:val="30"/>
          <w:szCs w:val="30"/>
        </w:rPr>
        <w:t>教育部考试中心</w:t>
      </w:r>
    </w:p>
    <w:p w:rsidR="007556A3" w:rsidRPr="007556A3" w:rsidRDefault="007556A3" w:rsidP="007556A3">
      <w:pPr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 w:hint="eastAsia"/>
          <w:sz w:val="30"/>
          <w:szCs w:val="30"/>
        </w:rPr>
        <w:t>南通</w:t>
      </w:r>
      <w:r>
        <w:rPr>
          <w:rFonts w:ascii="Times New Roman" w:eastAsia="黑体" w:hAnsi="Times New Roman"/>
          <w:sz w:val="30"/>
          <w:szCs w:val="30"/>
        </w:rPr>
        <w:t>大学教务处</w:t>
      </w:r>
      <w:r>
        <w:rPr>
          <w:rFonts w:ascii="Times New Roman" w:eastAsia="黑体" w:hAnsi="Times New Roman" w:hint="eastAsia"/>
          <w:sz w:val="30"/>
          <w:szCs w:val="30"/>
        </w:rPr>
        <w:t>、</w:t>
      </w:r>
      <w:r>
        <w:rPr>
          <w:rFonts w:ascii="Times New Roman" w:eastAsia="黑体" w:hAnsi="Times New Roman"/>
          <w:sz w:val="30"/>
          <w:szCs w:val="30"/>
        </w:rPr>
        <w:t>现代教育技术中心</w:t>
      </w:r>
    </w:p>
    <w:p w:rsidR="000C70AB" w:rsidRDefault="00463E2A">
      <w:pPr>
        <w:jc w:val="center"/>
        <w:rPr>
          <w:rFonts w:ascii="Times New Roman" w:eastAsia="黑体" w:hAnsi="Times New Roman"/>
          <w:sz w:val="30"/>
          <w:szCs w:val="30"/>
        </w:rPr>
        <w:sectPr w:rsidR="000C70AB" w:rsidSect="00A22F45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/>
          <w:sz w:val="30"/>
          <w:szCs w:val="30"/>
        </w:rPr>
        <w:t>2020</w:t>
      </w:r>
      <w:r w:rsidR="00C4031C">
        <w:rPr>
          <w:rFonts w:ascii="Times New Roman" w:eastAsia="黑体" w:hAnsi="Times New Roman"/>
          <w:sz w:val="30"/>
          <w:szCs w:val="30"/>
        </w:rPr>
        <w:t>年</w:t>
      </w:r>
      <w:r>
        <w:rPr>
          <w:rFonts w:ascii="Times New Roman" w:eastAsia="黑体" w:hAnsi="Times New Roman"/>
          <w:sz w:val="30"/>
          <w:szCs w:val="30"/>
        </w:rPr>
        <w:t>0</w:t>
      </w:r>
      <w:r w:rsidR="00C246B8">
        <w:rPr>
          <w:rFonts w:ascii="Times New Roman" w:eastAsia="黑体" w:hAnsi="Times New Roman"/>
          <w:sz w:val="30"/>
          <w:szCs w:val="30"/>
        </w:rPr>
        <w:t>8</w:t>
      </w:r>
      <w:r w:rsidR="00C4031C">
        <w:rPr>
          <w:rFonts w:ascii="Times New Roman" w:eastAsia="黑体" w:hAnsi="Times New Roman"/>
          <w:sz w:val="30"/>
          <w:szCs w:val="30"/>
        </w:rPr>
        <w:t>月</w:t>
      </w:r>
    </w:p>
    <w:p w:rsidR="000C70AB" w:rsidRDefault="000C70AB">
      <w:pPr>
        <w:pStyle w:val="12"/>
        <w:ind w:firstLineChars="0" w:firstLine="0"/>
      </w:pPr>
      <w:bookmarkStart w:id="1" w:name="_Toc361643470"/>
    </w:p>
    <w:p w:rsidR="00C246B8" w:rsidRDefault="00C246B8" w:rsidP="00C246B8">
      <w:pPr>
        <w:pStyle w:val="2"/>
        <w:numPr>
          <w:ilvl w:val="0"/>
          <w:numId w:val="1"/>
        </w:numPr>
      </w:pPr>
      <w:bookmarkStart w:id="2" w:name="_Toc533431068"/>
      <w:bookmarkEnd w:id="1"/>
      <w:r>
        <w:rPr>
          <w:rFonts w:hint="eastAsia"/>
        </w:rPr>
        <w:t>特别说明</w:t>
      </w:r>
    </w:p>
    <w:p w:rsidR="00C246B8" w:rsidRPr="00DB6953" w:rsidRDefault="00C246B8" w:rsidP="00C246B8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Theme="minorEastAsia" w:eastAsiaTheme="minorEastAsia" w:hAnsiTheme="minorEastAsia"/>
          <w:kern w:val="0"/>
          <w:sz w:val="24"/>
          <w:szCs w:val="20"/>
        </w:rPr>
      </w:pPr>
      <w:r w:rsidRPr="00B8044C">
        <w:rPr>
          <w:rFonts w:ascii="Times New Roman" w:eastAsia="仿宋_GB2312" w:hAnsi="Times New Roman"/>
          <w:kern w:val="0"/>
          <w:sz w:val="24"/>
          <w:szCs w:val="20"/>
        </w:rPr>
        <w:t>1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、南通大学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在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校学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生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“职业”统一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选择</w:t>
      </w:r>
      <w:r w:rsidRPr="00767229">
        <w:rPr>
          <w:rFonts w:asciiTheme="minorEastAsia" w:eastAsiaTheme="minorEastAsia" w:hAnsiTheme="minorEastAsia"/>
          <w:kern w:val="0"/>
          <w:sz w:val="24"/>
          <w:szCs w:val="20"/>
        </w:rPr>
        <w:t>“</w:t>
      </w:r>
      <w:r w:rsidRPr="00767229">
        <w:rPr>
          <w:rFonts w:ascii="Times New Roman" w:eastAsia="仿宋_GB2312" w:hAnsi="Times New Roman" w:hint="eastAsia"/>
          <w:kern w:val="0"/>
          <w:sz w:val="24"/>
          <w:szCs w:val="20"/>
        </w:rPr>
        <w:t>学生</w:t>
      </w:r>
      <w:r w:rsidRPr="00767229">
        <w:rPr>
          <w:rFonts w:asciiTheme="minorEastAsia" w:eastAsiaTheme="minorEastAsia" w:hAnsiTheme="minorEastAsia"/>
          <w:kern w:val="0"/>
          <w:sz w:val="24"/>
          <w:szCs w:val="20"/>
        </w:rPr>
        <w:t>”</w:t>
      </w:r>
      <w:r w:rsidRPr="00767229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  <w:r w:rsidRPr="00DB6953">
        <w:rPr>
          <w:rFonts w:asciiTheme="minorEastAsia" w:eastAsiaTheme="minorEastAsia" w:hAnsiTheme="minorEastAsia"/>
          <w:kern w:val="0"/>
          <w:sz w:val="24"/>
          <w:szCs w:val="20"/>
        </w:rPr>
        <w:t xml:space="preserve"> </w:t>
      </w:r>
    </w:p>
    <w:p w:rsidR="00C246B8" w:rsidRPr="002D0E8C" w:rsidRDefault="00C246B8" w:rsidP="00C246B8">
      <w:pPr>
        <w:pStyle w:val="12"/>
        <w:ind w:firstLineChars="0" w:firstLine="0"/>
        <w:rPr>
          <w:rFonts w:ascii="宋体" w:hAnsi="宋体" w:cs="宋体"/>
          <w:color w:val="FF0000"/>
          <w:szCs w:val="21"/>
        </w:rPr>
      </w:pPr>
      <w:r>
        <w:rPr>
          <w:rFonts w:hint="eastAsia"/>
        </w:rPr>
        <w:t xml:space="preserve">  </w:t>
      </w:r>
      <w:r w:rsidRPr="002D0E8C">
        <w:rPr>
          <w:color w:val="000000" w:themeColor="text1"/>
        </w:rPr>
        <w:t>2</w:t>
      </w:r>
      <w:r>
        <w:rPr>
          <w:rFonts w:hint="eastAsia"/>
          <w:color w:val="000000" w:themeColor="text1"/>
        </w:rPr>
        <w:t>、考生在选择考点时务必</w:t>
      </w:r>
      <w:r w:rsidRPr="002D0E8C">
        <w:rPr>
          <w:rFonts w:hint="eastAsia"/>
          <w:color w:val="000000" w:themeColor="text1"/>
        </w:rPr>
        <w:t>要选择南通</w:t>
      </w:r>
      <w:r w:rsidRPr="002D0E8C">
        <w:rPr>
          <w:color w:val="000000" w:themeColor="text1"/>
        </w:rPr>
        <w:t>大学考点（</w:t>
      </w:r>
      <w:r w:rsidRPr="00DB6953">
        <w:rPr>
          <w:rFonts w:hint="eastAsia"/>
          <w:color w:val="FF0000"/>
        </w:rPr>
        <w:t>考点</w:t>
      </w:r>
      <w:r w:rsidRPr="00DB6953">
        <w:rPr>
          <w:color w:val="FF0000"/>
        </w:rPr>
        <w:t>代码</w:t>
      </w:r>
      <w:r w:rsidRPr="00DB6953">
        <w:rPr>
          <w:rFonts w:hint="eastAsia"/>
          <w:color w:val="FF0000"/>
        </w:rPr>
        <w:t>320261</w:t>
      </w:r>
      <w:r w:rsidRPr="002D0E8C">
        <w:rPr>
          <w:color w:val="000000" w:themeColor="text1"/>
        </w:rPr>
        <w:t>）</w:t>
      </w:r>
      <w:r>
        <w:rPr>
          <w:rFonts w:hint="eastAsia"/>
          <w:color w:val="000000" w:themeColor="text1"/>
        </w:rPr>
        <w:t>。</w:t>
      </w:r>
    </w:p>
    <w:p w:rsidR="00C246B8" w:rsidRDefault="00C246B8" w:rsidP="00C246B8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/>
          <w:kern w:val="0"/>
          <w:sz w:val="24"/>
          <w:szCs w:val="20"/>
        </w:rPr>
        <w:t>3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所有</w:t>
      </w:r>
      <w:r>
        <w:rPr>
          <w:rFonts w:ascii="Times New Roman" w:eastAsia="仿宋_GB2312" w:hAnsi="Times New Roman"/>
          <w:kern w:val="0"/>
          <w:sz w:val="24"/>
          <w:szCs w:val="20"/>
        </w:rPr>
        <w:t>信息务必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填写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完整，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其中“在校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信息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-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班级”选项中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实际为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校区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名称（</w:t>
      </w:r>
      <w:r w:rsidRPr="00F8594F">
        <w:rPr>
          <w:rFonts w:ascii="Times New Roman" w:eastAsia="仿宋_GB2312" w:hAnsi="Times New Roman"/>
          <w:color w:val="FF0000"/>
          <w:kern w:val="0"/>
          <w:sz w:val="24"/>
          <w:szCs w:val="20"/>
        </w:rPr>
        <w:t>决定考试所在校区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）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，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“在校信息</w:t>
      </w:r>
      <w:r>
        <w:rPr>
          <w:rFonts w:ascii="Times New Roman" w:eastAsia="仿宋_GB2312" w:hAnsi="Times New Roman"/>
          <w:kern w:val="0"/>
          <w:sz w:val="24"/>
          <w:szCs w:val="20"/>
        </w:rPr>
        <w:t>-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院系”</w:t>
      </w:r>
      <w:r w:rsidRPr="00DB6953">
        <w:rPr>
          <w:rFonts w:ascii="Times New Roman" w:eastAsia="仿宋_GB2312" w:hAnsi="Times New Roman" w:hint="eastAsia"/>
          <w:kern w:val="0"/>
          <w:sz w:val="24"/>
          <w:szCs w:val="20"/>
        </w:rPr>
        <w:t xml:space="preserve"> 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选项中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实际为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学院名称（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决定</w:t>
      </w:r>
      <w:r w:rsidRPr="00F8594F">
        <w:rPr>
          <w:rFonts w:ascii="Times New Roman" w:eastAsia="仿宋_GB2312" w:hAnsi="Times New Roman"/>
          <w:color w:val="FF0000"/>
          <w:kern w:val="0"/>
          <w:sz w:val="24"/>
          <w:szCs w:val="20"/>
        </w:rPr>
        <w:t>证书发放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）。</w:t>
      </w:r>
    </w:p>
    <w:p w:rsidR="00C246B8" w:rsidRPr="00B8044C" w:rsidRDefault="00C246B8" w:rsidP="00C246B8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4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、缴费</w:t>
      </w:r>
      <w:r w:rsidRPr="00F8594F">
        <w:rPr>
          <w:rFonts w:ascii="Times New Roman" w:eastAsia="仿宋_GB2312" w:hAnsi="Times New Roman"/>
          <w:color w:val="FF0000"/>
          <w:kern w:val="0"/>
          <w:sz w:val="24"/>
          <w:szCs w:val="20"/>
        </w:rPr>
        <w:t>截止时间为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20</w:t>
      </w:r>
      <w:r w:rsidR="006172FB">
        <w:rPr>
          <w:rFonts w:ascii="Times New Roman" w:eastAsia="仿宋_GB2312" w:hAnsi="Times New Roman"/>
          <w:color w:val="FF0000"/>
          <w:kern w:val="0"/>
          <w:sz w:val="24"/>
          <w:szCs w:val="20"/>
        </w:rPr>
        <w:t>20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年</w:t>
      </w:r>
      <w:r w:rsidR="006172FB">
        <w:rPr>
          <w:rFonts w:ascii="Times New Roman" w:eastAsia="仿宋_GB2312" w:hAnsi="Times New Roman"/>
          <w:color w:val="FF0000"/>
          <w:kern w:val="0"/>
          <w:sz w:val="24"/>
          <w:szCs w:val="20"/>
        </w:rPr>
        <w:t>8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月</w:t>
      </w:r>
      <w:r w:rsidR="006172FB">
        <w:rPr>
          <w:rFonts w:ascii="Times New Roman" w:eastAsia="仿宋_GB2312" w:hAnsi="Times New Roman"/>
          <w:color w:val="FF0000"/>
          <w:kern w:val="0"/>
          <w:sz w:val="24"/>
          <w:szCs w:val="20"/>
        </w:rPr>
        <w:t>30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日</w:t>
      </w:r>
      <w:r w:rsidR="006172FB">
        <w:rPr>
          <w:rFonts w:ascii="Times New Roman" w:eastAsia="仿宋_GB2312" w:hAnsi="Times New Roman"/>
          <w:color w:val="FF0000"/>
          <w:kern w:val="0"/>
          <w:sz w:val="24"/>
          <w:szCs w:val="20"/>
        </w:rPr>
        <w:t>17</w:t>
      </w:r>
      <w:r w:rsidR="006172FB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：</w:t>
      </w:r>
      <w:r w:rsidR="006172FB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0</w:t>
      </w:r>
      <w:r w:rsidR="006172FB">
        <w:rPr>
          <w:rFonts w:ascii="Times New Roman" w:eastAsia="仿宋_GB2312" w:hAnsi="Times New Roman"/>
          <w:color w:val="FF0000"/>
          <w:kern w:val="0"/>
          <w:sz w:val="24"/>
          <w:szCs w:val="20"/>
        </w:rPr>
        <w:t>0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，报名后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24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小时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内未支付、未锁定，将会被系统自动删除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</w:p>
    <w:p w:rsidR="00C246B8" w:rsidRPr="00B8044C" w:rsidRDefault="00C246B8" w:rsidP="00C246B8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/>
          <w:kern w:val="0"/>
          <w:sz w:val="24"/>
          <w:szCs w:val="20"/>
        </w:rPr>
        <w:t>5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、所有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考生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务必</w:t>
      </w:r>
      <w:r w:rsidRPr="00F8594F">
        <w:rPr>
          <w:rFonts w:ascii="Times New Roman" w:eastAsia="仿宋_GB2312" w:hAnsi="Times New Roman"/>
          <w:color w:val="FF0000"/>
          <w:kern w:val="0"/>
          <w:sz w:val="24"/>
          <w:szCs w:val="20"/>
        </w:rPr>
        <w:t>加入</w:t>
      </w:r>
      <w:r w:rsidRPr="00F8594F">
        <w:rPr>
          <w:rFonts w:ascii="Times New Roman" w:eastAsia="仿宋_GB2312" w:hAnsi="Times New Roman"/>
          <w:color w:val="FF0000"/>
          <w:kern w:val="0"/>
          <w:sz w:val="24"/>
          <w:szCs w:val="20"/>
        </w:rPr>
        <w:t>QQ</w:t>
      </w:r>
      <w:r w:rsidRPr="00F8594F">
        <w:rPr>
          <w:rFonts w:ascii="Times New Roman" w:eastAsia="仿宋_GB2312" w:hAnsi="Times New Roman"/>
          <w:color w:val="FF0000"/>
          <w:kern w:val="0"/>
          <w:sz w:val="24"/>
          <w:szCs w:val="20"/>
        </w:rPr>
        <w:t>群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，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以便考试相关信息的发布。</w:t>
      </w:r>
    </w:p>
    <w:p w:rsidR="00C246B8" w:rsidRPr="00144657" w:rsidRDefault="00C246B8" w:rsidP="00144657">
      <w:pPr>
        <w:spacing w:line="360" w:lineRule="auto"/>
        <w:ind w:firstLineChars="100" w:firstLine="240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6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、报名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咨询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：</w:t>
      </w:r>
      <w:proofErr w:type="gramStart"/>
      <w:r>
        <w:rPr>
          <w:rFonts w:ascii="Times New Roman" w:eastAsia="仿宋_GB2312" w:hAnsi="Times New Roman" w:hint="eastAsia"/>
          <w:kern w:val="0"/>
          <w:sz w:val="24"/>
          <w:szCs w:val="20"/>
        </w:rPr>
        <w:t>啬</w:t>
      </w:r>
      <w:proofErr w:type="gramEnd"/>
      <w:r>
        <w:rPr>
          <w:rFonts w:ascii="Times New Roman" w:eastAsia="仿宋_GB2312" w:hAnsi="Times New Roman" w:hint="eastAsia"/>
          <w:kern w:val="0"/>
          <w:sz w:val="24"/>
          <w:szCs w:val="20"/>
        </w:rPr>
        <w:t>园校区</w:t>
      </w:r>
      <w:r>
        <w:rPr>
          <w:rFonts w:ascii="Times New Roman" w:eastAsia="仿宋_GB2312" w:hAnsi="Times New Roman"/>
          <w:kern w:val="0"/>
          <w:sz w:val="24"/>
          <w:szCs w:val="20"/>
        </w:rPr>
        <w:t>方</w:t>
      </w:r>
      <w:proofErr w:type="gramStart"/>
      <w:r>
        <w:rPr>
          <w:rFonts w:ascii="Times New Roman" w:eastAsia="仿宋_GB2312" w:hAnsi="Times New Roman"/>
          <w:kern w:val="0"/>
          <w:sz w:val="24"/>
          <w:szCs w:val="20"/>
        </w:rPr>
        <w:t>肇周楼</w:t>
      </w:r>
      <w:proofErr w:type="gramEnd"/>
      <w:r>
        <w:rPr>
          <w:rFonts w:ascii="Times New Roman" w:eastAsia="仿宋_GB2312" w:hAnsi="Times New Roman" w:hint="eastAsia"/>
          <w:kern w:val="0"/>
          <w:sz w:val="24"/>
          <w:szCs w:val="20"/>
        </w:rPr>
        <w:t>11</w:t>
      </w:r>
      <w:r>
        <w:rPr>
          <w:rFonts w:ascii="Times New Roman" w:eastAsia="仿宋_GB2312" w:hAnsi="Times New Roman"/>
          <w:kern w:val="0"/>
          <w:sz w:val="24"/>
          <w:szCs w:val="20"/>
        </w:rPr>
        <w:t>9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室；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QQ</w:t>
      </w:r>
      <w:r>
        <w:rPr>
          <w:rFonts w:ascii="Times New Roman" w:eastAsia="仿宋_GB2312" w:hAnsi="Times New Roman"/>
          <w:kern w:val="0"/>
          <w:sz w:val="24"/>
          <w:szCs w:val="20"/>
        </w:rPr>
        <w:t>群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-</w:t>
      </w:r>
      <w:r>
        <w:rPr>
          <w:rFonts w:ascii="Times New Roman" w:eastAsia="仿宋_GB2312" w:hAnsi="Times New Roman"/>
          <w:kern w:val="0"/>
          <w:sz w:val="24"/>
          <w:szCs w:val="20"/>
        </w:rPr>
        <w:t>-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134501844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690514311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；</w:t>
      </w:r>
      <w:r>
        <w:rPr>
          <w:rFonts w:ascii="Times New Roman" w:eastAsia="仿宋_GB2312" w:hAnsi="Times New Roman"/>
          <w:kern w:val="0"/>
          <w:sz w:val="24"/>
          <w:szCs w:val="20"/>
        </w:rPr>
        <w:t>电话</w:t>
      </w:r>
      <w:r w:rsidR="006172FB">
        <w:rPr>
          <w:rFonts w:ascii="Times New Roman" w:eastAsia="仿宋_GB2312" w:hAnsi="Times New Roman" w:hint="eastAsia"/>
          <w:kern w:val="0"/>
          <w:sz w:val="24"/>
          <w:szCs w:val="20"/>
        </w:rPr>
        <w:t>：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85012240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  <w:r w:rsidRPr="00D2150A">
        <w:rPr>
          <w:rFonts w:ascii="Times New Roman" w:eastAsia="仿宋_GB2312" w:hAnsi="Times New Roman" w:hint="eastAsia"/>
          <w:kern w:val="0"/>
          <w:sz w:val="24"/>
          <w:szCs w:val="20"/>
        </w:rPr>
        <w:t>刘老师：</w:t>
      </w:r>
      <w:r w:rsidRPr="00D2150A">
        <w:rPr>
          <w:rFonts w:ascii="Times New Roman" w:eastAsia="仿宋_GB2312" w:hAnsi="Times New Roman" w:hint="eastAsia"/>
          <w:kern w:val="0"/>
          <w:sz w:val="24"/>
          <w:szCs w:val="20"/>
        </w:rPr>
        <w:t>1</w:t>
      </w:r>
      <w:r w:rsidRPr="00D2150A">
        <w:rPr>
          <w:rFonts w:ascii="Times New Roman" w:eastAsia="仿宋_GB2312" w:hAnsi="Times New Roman"/>
          <w:kern w:val="0"/>
          <w:sz w:val="24"/>
          <w:szCs w:val="20"/>
        </w:rPr>
        <w:t>3515209122</w:t>
      </w:r>
      <w:r w:rsidRPr="00D2150A">
        <w:rPr>
          <w:rFonts w:ascii="Times New Roman" w:eastAsia="仿宋_GB2312" w:hAnsi="Times New Roman" w:hint="eastAsia"/>
          <w:kern w:val="0"/>
          <w:sz w:val="24"/>
          <w:szCs w:val="20"/>
        </w:rPr>
        <w:t>，吴老师：</w:t>
      </w:r>
      <w:r w:rsidRPr="00D2150A">
        <w:rPr>
          <w:rFonts w:ascii="Times New Roman" w:eastAsia="仿宋_GB2312" w:hAnsi="Times New Roman" w:hint="eastAsia"/>
          <w:kern w:val="0"/>
          <w:sz w:val="24"/>
          <w:szCs w:val="20"/>
        </w:rPr>
        <w:t>1</w:t>
      </w:r>
      <w:r w:rsidRPr="00D2150A">
        <w:rPr>
          <w:rFonts w:ascii="Times New Roman" w:eastAsia="仿宋_GB2312" w:hAnsi="Times New Roman"/>
          <w:kern w:val="0"/>
          <w:sz w:val="24"/>
          <w:szCs w:val="20"/>
        </w:rPr>
        <w:t>5162760911</w:t>
      </w:r>
      <w:r w:rsidRPr="00D2150A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</w:p>
    <w:p w:rsidR="000C70AB" w:rsidRDefault="00C4031C">
      <w:pPr>
        <w:pStyle w:val="2"/>
        <w:numPr>
          <w:ilvl w:val="0"/>
          <w:numId w:val="1"/>
        </w:numPr>
      </w:pPr>
      <w:r>
        <w:rPr>
          <w:rFonts w:hint="eastAsia"/>
        </w:rPr>
        <w:t>网址入口</w:t>
      </w:r>
      <w:bookmarkEnd w:id="2"/>
    </w:p>
    <w:p w:rsidR="000C70AB" w:rsidRDefault="00C4031C">
      <w:pPr>
        <w:pStyle w:val="12"/>
        <w:ind w:firstLine="480"/>
      </w:pPr>
      <w:r>
        <w:rPr>
          <w:rFonts w:hint="eastAsia"/>
        </w:rPr>
        <w:t>公网：</w:t>
      </w:r>
    </w:p>
    <w:tbl>
      <w:tblPr>
        <w:tblStyle w:val="a7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0C70AB">
        <w:tc>
          <w:tcPr>
            <w:tcW w:w="3397" w:type="dxa"/>
          </w:tcPr>
          <w:p w:rsidR="000C70AB" w:rsidRDefault="00C4031C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0C70AB" w:rsidRDefault="00C4031C">
            <w:pPr>
              <w:pStyle w:val="12"/>
              <w:ind w:firstLineChars="0" w:firstLine="0"/>
            </w:pPr>
            <w:r>
              <w:t>https://passport.neea.cn</w:t>
            </w:r>
          </w:p>
        </w:tc>
      </w:tr>
      <w:tr w:rsidR="000C70AB">
        <w:tc>
          <w:tcPr>
            <w:tcW w:w="3397" w:type="dxa"/>
          </w:tcPr>
          <w:p w:rsidR="000C70AB" w:rsidRDefault="00C4031C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0C70AB" w:rsidRDefault="00C4031C">
            <w:pPr>
              <w:pStyle w:val="12"/>
              <w:ind w:firstLineChars="0" w:firstLine="0"/>
            </w:pPr>
            <w:r>
              <w:t>https://ncre-bm.neea.cn</w:t>
            </w:r>
          </w:p>
        </w:tc>
      </w:tr>
    </w:tbl>
    <w:p w:rsidR="000C70AB" w:rsidRDefault="000C70AB"/>
    <w:p w:rsidR="000C70AB" w:rsidRDefault="00C4031C">
      <w:pPr>
        <w:pStyle w:val="12"/>
        <w:ind w:firstLine="480"/>
      </w:pPr>
      <w:r>
        <w:rPr>
          <w:rFonts w:hint="eastAsia"/>
        </w:rPr>
        <w:t>教育网：</w:t>
      </w:r>
    </w:p>
    <w:tbl>
      <w:tblPr>
        <w:tblStyle w:val="a7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0C70AB">
        <w:tc>
          <w:tcPr>
            <w:tcW w:w="3397" w:type="dxa"/>
          </w:tcPr>
          <w:p w:rsidR="000C70AB" w:rsidRDefault="00C4031C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0C70AB" w:rsidRDefault="00C4031C">
            <w:pPr>
              <w:pStyle w:val="12"/>
              <w:ind w:firstLineChars="0" w:firstLine="0"/>
            </w:pPr>
            <w:r>
              <w:t>https://passport.neea.edu.cn</w:t>
            </w:r>
          </w:p>
        </w:tc>
      </w:tr>
      <w:tr w:rsidR="000C70AB">
        <w:tc>
          <w:tcPr>
            <w:tcW w:w="3397" w:type="dxa"/>
          </w:tcPr>
          <w:p w:rsidR="000C70AB" w:rsidRDefault="00C4031C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0C70AB" w:rsidRDefault="00C4031C">
            <w:pPr>
              <w:pStyle w:val="12"/>
              <w:ind w:firstLineChars="0" w:firstLine="0"/>
            </w:pPr>
            <w:r>
              <w:t>https://ncre-bm.neea.edu.cn</w:t>
            </w:r>
          </w:p>
        </w:tc>
      </w:tr>
    </w:tbl>
    <w:p w:rsidR="00EA6E7A" w:rsidRPr="006172FB" w:rsidRDefault="006172FB" w:rsidP="006172FB">
      <w:pPr>
        <w:widowControl/>
        <w:spacing w:line="460" w:lineRule="exact"/>
        <w:ind w:firstLineChars="200" w:firstLine="482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6172FB">
        <w:rPr>
          <w:rFonts w:ascii="Times New Roman" w:eastAsia="仿宋_GB2312" w:hAnsi="Times New Roman" w:hint="eastAsia"/>
          <w:b/>
          <w:kern w:val="0"/>
          <w:sz w:val="24"/>
          <w:szCs w:val="20"/>
        </w:rPr>
        <w:t>建议浏览器：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火狐浏览器、谷歌浏览器、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IE9+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、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360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浏览器（</w:t>
      </w:r>
      <w:proofErr w:type="gramStart"/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极</w:t>
      </w:r>
      <w:proofErr w:type="gramEnd"/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速模式）</w:t>
      </w:r>
      <w:r w:rsidRPr="006172FB">
        <w:rPr>
          <w:rFonts w:ascii="Times New Roman" w:eastAsia="仿宋_GB2312" w:hAnsi="Times New Roman"/>
          <w:kern w:val="0"/>
          <w:sz w:val="24"/>
          <w:szCs w:val="20"/>
        </w:rPr>
        <w:t>。</w:t>
      </w:r>
    </w:p>
    <w:p w:rsidR="000C70AB" w:rsidRDefault="00C4031C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 w:rsidR="000C70AB" w:rsidRDefault="009B672E" w:rsidP="004B419E">
      <w:pPr>
        <w:jc w:val="center"/>
      </w:pPr>
      <w:r>
        <w:rPr>
          <w:noProof/>
        </w:rPr>
        <w:lastRenderedPageBreak/>
        <w:drawing>
          <wp:inline distT="0" distB="0" distL="0" distR="0" wp14:anchorId="0CBDDBB3" wp14:editId="2AF8E3D7">
            <wp:extent cx="5274310" cy="28282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</w:pPr>
      <w:r>
        <w:rPr>
          <w:rFonts w:hint="eastAsia"/>
        </w:rPr>
        <w:t>点击考生报名入口，进入考生登录页面：</w:t>
      </w:r>
    </w:p>
    <w:p w:rsidR="000C70AB" w:rsidRDefault="009B672E" w:rsidP="004B419E">
      <w:pPr>
        <w:jc w:val="center"/>
      </w:pPr>
      <w:r>
        <w:rPr>
          <w:noProof/>
        </w:rPr>
        <w:drawing>
          <wp:inline distT="0" distB="0" distL="0" distR="0" wp14:anchorId="79E2087B" wp14:editId="5E67A004">
            <wp:extent cx="5274310" cy="27095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:rsidR="000C70AB" w:rsidRDefault="00C4031C">
      <w:pPr>
        <w:pStyle w:val="2"/>
        <w:numPr>
          <w:ilvl w:val="0"/>
          <w:numId w:val="1"/>
        </w:numPr>
      </w:pPr>
      <w:bookmarkStart w:id="3" w:name="_Toc533431071"/>
      <w:r>
        <w:rPr>
          <w:rFonts w:hint="eastAsia"/>
        </w:rPr>
        <w:t>注册账号</w:t>
      </w:r>
      <w:bookmarkEnd w:id="3"/>
    </w:p>
    <w:p w:rsidR="000C70AB" w:rsidRDefault="00C4031C">
      <w:pPr>
        <w:pStyle w:val="12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</w:p>
    <w:p w:rsidR="000C70AB" w:rsidRDefault="00C4031C">
      <w:pPr>
        <w:pStyle w:val="12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:rsidR="000C70AB" w:rsidRDefault="00C4031C" w:rsidP="004B419E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</w:pPr>
      <w:r>
        <w:t>也可以直接访问通行证管理网站（</w:t>
      </w:r>
      <w:r>
        <w:t>https://passport.</w:t>
      </w:r>
      <w:r>
        <w:rPr>
          <w:rFonts w:hint="eastAsia"/>
        </w:rPr>
        <w:t>neea</w:t>
      </w:r>
      <w:r>
        <w:t>.cn</w:t>
      </w:r>
      <w:r>
        <w:t>）进行注册：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9B672E">
      <w:pPr>
        <w:pStyle w:val="12"/>
        <w:numPr>
          <w:ilvl w:val="0"/>
          <w:numId w:val="2"/>
        </w:numPr>
        <w:ind w:firstLineChars="0"/>
      </w:pPr>
      <w:r w:rsidRPr="009B672E">
        <w:rPr>
          <w:rFonts w:hint="eastAsia"/>
          <w:b/>
        </w:rPr>
        <w:t>注意：</w:t>
      </w:r>
      <w:r w:rsidR="00C4031C" w:rsidRPr="009B672E">
        <w:rPr>
          <w:rFonts w:hint="eastAsia"/>
          <w:b/>
        </w:rPr>
        <w:t>注册是在通行证管理网站进行的，不是</w:t>
      </w:r>
      <w:r w:rsidR="00C4031C" w:rsidRPr="009B672E">
        <w:rPr>
          <w:rFonts w:hint="eastAsia"/>
          <w:b/>
        </w:rPr>
        <w:t>NCRE</w:t>
      </w:r>
      <w:r w:rsidRPr="009B672E">
        <w:rPr>
          <w:rFonts w:hint="eastAsia"/>
          <w:b/>
        </w:rPr>
        <w:t>的报名</w:t>
      </w:r>
      <w:r w:rsidR="00C4031C" w:rsidRPr="009B672E">
        <w:rPr>
          <w:rFonts w:hint="eastAsia"/>
          <w:b/>
        </w:rPr>
        <w:t>网站。</w:t>
      </w:r>
      <w:r w:rsidR="00C4031C">
        <w:rPr>
          <w:rFonts w:hint="eastAsia"/>
        </w:rPr>
        <w:t>注册完毕后，需要通过浏览器的后退功能或者地址栏输入地方的方式返回到</w:t>
      </w:r>
      <w:r w:rsidR="00C4031C">
        <w:rPr>
          <w:rFonts w:hint="eastAsia"/>
        </w:rPr>
        <w:t>NCRE</w:t>
      </w:r>
      <w:r w:rsidR="00C4031C">
        <w:rPr>
          <w:rFonts w:hint="eastAsia"/>
        </w:rPr>
        <w:t>报名入口。</w:t>
      </w:r>
    </w:p>
    <w:p w:rsidR="000C70AB" w:rsidRDefault="00C4031C">
      <w:pPr>
        <w:pStyle w:val="12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</w:t>
      </w:r>
      <w:r w:rsidR="00717183">
        <w:rPr>
          <w:rFonts w:hint="eastAsia"/>
        </w:rPr>
        <w:t>报名</w:t>
      </w:r>
      <w:r>
        <w:t>系统中通用，如果电子邮箱或手机已经在其他考试中注册过通行证，在</w:t>
      </w:r>
      <w:r>
        <w:t>NCRE</w:t>
      </w:r>
      <w:r w:rsidR="00717183">
        <w:rPr>
          <w:rFonts w:hint="eastAsia"/>
        </w:rPr>
        <w:t>报名</w:t>
      </w:r>
      <w:r>
        <w:rPr>
          <w:rFonts w:hint="eastAsia"/>
        </w:rPr>
        <w:t>系统中进行</w:t>
      </w:r>
      <w:r>
        <w:t>网上报名时无需再次注册</w:t>
      </w:r>
      <w:r>
        <w:rPr>
          <w:rFonts w:hint="eastAsia"/>
        </w:rPr>
        <w:t>。</w:t>
      </w:r>
    </w:p>
    <w:p w:rsidR="000C70AB" w:rsidRDefault="00C4031C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点击用户注册</w:t>
      </w:r>
      <w:r w:rsidR="00EA6E7A">
        <w:rPr>
          <w:rFonts w:hint="eastAsia"/>
        </w:rPr>
        <w:t>：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16DED" w:rsidRDefault="00C4031C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</w:t>
      </w:r>
    </w:p>
    <w:p w:rsidR="00216DED" w:rsidRPr="00216DED" w:rsidRDefault="00C4031C">
      <w:pPr>
        <w:ind w:firstLineChars="200" w:firstLine="482"/>
        <w:rPr>
          <w:rFonts w:ascii="Times New Roman" w:eastAsia="仿宋_GB2312" w:hAnsi="Times New Roman"/>
          <w:b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b/>
          <w:kern w:val="0"/>
          <w:sz w:val="24"/>
          <w:szCs w:val="20"/>
        </w:rPr>
        <w:t>注意：</w:t>
      </w:r>
    </w:p>
    <w:p w:rsidR="000C70AB" w:rsidRPr="00216DED" w:rsidRDefault="00C4031C" w:rsidP="0001022E">
      <w:pPr>
        <w:pStyle w:val="aa"/>
        <w:numPr>
          <w:ilvl w:val="0"/>
          <w:numId w:val="9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电子邮箱和手机号都是必填项，</w:t>
      </w:r>
      <w:r w:rsidR="00EA6E7A" w:rsidRPr="00216DED">
        <w:rPr>
          <w:rFonts w:ascii="Times New Roman" w:eastAsia="仿宋_GB2312" w:hAnsi="Times New Roman" w:hint="eastAsia"/>
          <w:kern w:val="0"/>
          <w:sz w:val="24"/>
          <w:szCs w:val="20"/>
        </w:rPr>
        <w:t>都可以用来作为账号登录、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找回密码</w:t>
      </w:r>
      <w:r w:rsidR="00216DED">
        <w:rPr>
          <w:rFonts w:ascii="Times New Roman" w:eastAsia="仿宋_GB2312" w:hAnsi="Times New Roman" w:hint="eastAsia"/>
          <w:kern w:val="0"/>
          <w:sz w:val="24"/>
          <w:szCs w:val="20"/>
        </w:rPr>
        <w:t>，</w:t>
      </w:r>
      <w:proofErr w:type="gramStart"/>
      <w:r w:rsidR="00216DED">
        <w:rPr>
          <w:rFonts w:ascii="Times New Roman" w:eastAsia="仿宋_GB2312" w:hAnsi="Times New Roman" w:hint="eastAsia"/>
          <w:kern w:val="0"/>
          <w:sz w:val="24"/>
          <w:szCs w:val="20"/>
        </w:rPr>
        <w:t>请确保</w:t>
      </w:r>
      <w:proofErr w:type="gramEnd"/>
      <w:r w:rsidR="00216DED">
        <w:rPr>
          <w:rFonts w:ascii="Times New Roman" w:eastAsia="仿宋_GB2312" w:hAnsi="Times New Roman" w:hint="eastAsia"/>
          <w:kern w:val="0"/>
          <w:sz w:val="24"/>
          <w:szCs w:val="20"/>
        </w:rPr>
        <w:t>能收到电子邮件、短信</w:t>
      </w:r>
      <w:r w:rsidR="006B0759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</w:p>
    <w:p w:rsidR="00216DED" w:rsidRPr="00216DED" w:rsidRDefault="00216DED" w:rsidP="0001022E">
      <w:pPr>
        <w:pStyle w:val="aa"/>
        <w:numPr>
          <w:ilvl w:val="0"/>
          <w:numId w:val="9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个人资料为选填，与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NCRE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报名无关</w:t>
      </w:r>
    </w:p>
    <w:p w:rsidR="000C70AB" w:rsidRDefault="00C4031C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:rsidR="000C70AB" w:rsidRDefault="00C4031C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 w:rsidR="000C70AB" w:rsidRDefault="00C4031C" w:rsidP="004B419E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勾选接受报名协议</w:t>
      </w:r>
    </w:p>
    <w:p w:rsidR="000C70AB" w:rsidRDefault="00C4031C" w:rsidP="004B419E">
      <w:pPr>
        <w:jc w:val="center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lastRenderedPageBreak/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344E" w:rsidRDefault="0016344E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仔细阅读并</w:t>
      </w:r>
      <w:proofErr w:type="gramStart"/>
      <w:r>
        <w:rPr>
          <w:rFonts w:hint="eastAsia"/>
        </w:rPr>
        <w:t>勾选遵守本考</w:t>
      </w:r>
      <w:proofErr w:type="gramEnd"/>
      <w:r>
        <w:rPr>
          <w:rFonts w:hint="eastAsia"/>
        </w:rPr>
        <w:t>次</w:t>
      </w:r>
      <w:r w:rsidRPr="0016344E">
        <w:rPr>
          <w:rFonts w:hint="eastAsia"/>
        </w:rPr>
        <w:t>疫情防控考生须知</w:t>
      </w:r>
    </w:p>
    <w:p w:rsidR="0016344E" w:rsidRPr="0016344E" w:rsidRDefault="0016344E" w:rsidP="004B419E">
      <w:pPr>
        <w:jc w:val="center"/>
      </w:pPr>
      <w:r>
        <w:rPr>
          <w:noProof/>
        </w:rPr>
        <w:lastRenderedPageBreak/>
        <w:drawing>
          <wp:inline distT="0" distB="0" distL="0" distR="0" wp14:anchorId="4C12B4E3" wp14:editId="60D0357B">
            <wp:extent cx="5274310" cy="53359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填写考生证件信息（证件类型和证件号码）</w:t>
      </w:r>
    </w:p>
    <w:p w:rsidR="000C70AB" w:rsidRDefault="00C4031C" w:rsidP="004B419E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135880" cy="3334143"/>
            <wp:effectExtent l="0" t="0" r="762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9352" cy="33363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进入报名报考信息采集页面</w:t>
      </w:r>
    </w:p>
    <w:p w:rsidR="000C70AB" w:rsidRDefault="004B419E" w:rsidP="004B419E">
      <w:pPr>
        <w:jc w:val="center"/>
      </w:pPr>
      <w:r>
        <w:rPr>
          <w:noProof/>
        </w:rPr>
        <w:drawing>
          <wp:inline distT="0" distB="0" distL="0" distR="0" wp14:anchorId="6BD2E42C" wp14:editId="6163EE26">
            <wp:extent cx="4358640" cy="4989399"/>
            <wp:effectExtent l="0" t="0" r="381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499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4B419E" w:rsidP="004B419E">
      <w:pPr>
        <w:pStyle w:val="12"/>
        <w:ind w:firstLine="480"/>
      </w:pPr>
      <w:r>
        <w:rPr>
          <w:rFonts w:hint="eastAsia"/>
        </w:rPr>
        <w:lastRenderedPageBreak/>
        <w:t>完成身份信息、基本信息、联系信息、在校信息的填写，完成报考考点、报考科目的选择</w:t>
      </w:r>
      <w:r w:rsidR="00944588">
        <w:rPr>
          <w:rFonts w:hint="eastAsia"/>
        </w:rPr>
        <w:t>，勾选“</w:t>
      </w:r>
      <w:r w:rsidR="00944588">
        <w:rPr>
          <w:rFonts w:ascii="微软雅黑" w:eastAsia="微软雅黑" w:hAnsi="微软雅黑" w:hint="eastAsia"/>
          <w:color w:val="333333"/>
          <w:sz w:val="27"/>
          <w:szCs w:val="27"/>
          <w:shd w:val="clear" w:color="auto" w:fill="EEEEEE"/>
        </w:rPr>
        <w:t>我保证以上信息是真实和准确的</w:t>
      </w:r>
      <w:r w:rsidR="00944588">
        <w:rPr>
          <w:rFonts w:hint="eastAsia"/>
        </w:rPr>
        <w:t>”，提交</w:t>
      </w:r>
      <w:r>
        <w:rPr>
          <w:rFonts w:hint="eastAsia"/>
        </w:rPr>
        <w:t>。</w:t>
      </w:r>
    </w:p>
    <w:p w:rsidR="0001022E" w:rsidRDefault="00C4031C">
      <w:pPr>
        <w:pStyle w:val="12"/>
        <w:ind w:firstLine="480"/>
      </w:pPr>
      <w:r>
        <w:rPr>
          <w:rFonts w:hint="eastAsia"/>
        </w:rPr>
        <w:t>注意：</w:t>
      </w:r>
    </w:p>
    <w:p w:rsidR="000C70AB" w:rsidRDefault="00C4031C" w:rsidP="0001022E">
      <w:pPr>
        <w:pStyle w:val="12"/>
        <w:numPr>
          <w:ilvl w:val="0"/>
          <w:numId w:val="8"/>
        </w:numPr>
        <w:ind w:firstLineChars="0"/>
      </w:pPr>
      <w:r>
        <w:rPr>
          <w:rFonts w:hint="eastAsia"/>
        </w:rPr>
        <w:t>该页面标记为红色</w:t>
      </w:r>
      <w:r>
        <w:rPr>
          <w:rFonts w:hint="eastAsia"/>
        </w:rPr>
        <w:t>*</w:t>
      </w:r>
      <w:r>
        <w:rPr>
          <w:rFonts w:hint="eastAsia"/>
        </w:rPr>
        <w:t>的都为必填项</w:t>
      </w:r>
    </w:p>
    <w:p w:rsidR="0001022E" w:rsidRDefault="0001022E" w:rsidP="0001022E">
      <w:pPr>
        <w:pStyle w:val="12"/>
        <w:numPr>
          <w:ilvl w:val="0"/>
          <w:numId w:val="8"/>
        </w:numPr>
        <w:ind w:firstLineChars="0"/>
      </w:pPr>
      <w:r>
        <w:rPr>
          <w:rFonts w:hint="eastAsia"/>
        </w:rPr>
        <w:t>请仔细检查姓名填写是否正确</w:t>
      </w:r>
    </w:p>
    <w:p w:rsidR="0001022E" w:rsidRDefault="0001022E" w:rsidP="0001022E">
      <w:pPr>
        <w:pStyle w:val="12"/>
        <w:numPr>
          <w:ilvl w:val="0"/>
          <w:numId w:val="8"/>
        </w:numPr>
        <w:ind w:firstLineChars="0"/>
      </w:pPr>
      <w:r>
        <w:rPr>
          <w:rFonts w:hint="eastAsia"/>
        </w:rPr>
        <w:t>如姓名中含有生僻字，当前浏览器无法正常显示，可以尝试对生僻字支持最好的</w:t>
      </w:r>
      <w:r>
        <w:rPr>
          <w:rFonts w:hint="eastAsia"/>
        </w:rPr>
        <w:t>IE</w:t>
      </w:r>
      <w:r>
        <w:rPr>
          <w:rFonts w:hint="eastAsia"/>
        </w:rPr>
        <w:t>浏览器（</w:t>
      </w:r>
      <w:r>
        <w:rPr>
          <w:rFonts w:hint="eastAsia"/>
        </w:rPr>
        <w:t>IE</w:t>
      </w:r>
      <w:r>
        <w:t>9</w:t>
      </w:r>
      <w:r>
        <w:rPr>
          <w:rFonts w:hint="eastAsia"/>
        </w:rPr>
        <w:t>及以上版本）</w:t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进入照片信息采集页面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报名信息页面</w:t>
      </w:r>
    </w:p>
    <w:p w:rsidR="000C70AB" w:rsidRDefault="00C4031C" w:rsidP="00B95A53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B95A53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151EBA">
      <w:pPr>
        <w:pStyle w:val="12"/>
        <w:numPr>
          <w:ilvl w:val="1"/>
          <w:numId w:val="6"/>
        </w:numPr>
        <w:ind w:firstLineChars="0"/>
        <w:outlineLvl w:val="3"/>
      </w:pPr>
      <w:r>
        <w:rPr>
          <w:rFonts w:hint="eastAsia"/>
        </w:rPr>
        <w:t>需要审核考生信息的考点，考生必须先提交审核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</w:pPr>
      <w:r>
        <w:rPr>
          <w:rFonts w:hint="eastAsia"/>
        </w:rPr>
        <w:t>点击“提交信息审核”按钮，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</w:pPr>
      <w:r>
        <w:rPr>
          <w:rFonts w:hint="eastAsia"/>
        </w:rPr>
        <w:t>点击“确定”按钮，</w:t>
      </w:r>
    </w:p>
    <w:p w:rsidR="000C70AB" w:rsidRDefault="000C70AB">
      <w:pPr>
        <w:rPr>
          <w:rFonts w:ascii="仿宋" w:eastAsia="仿宋" w:hAnsi="仿宋" w:cs="仿宋"/>
          <w:kern w:val="0"/>
          <w:sz w:val="24"/>
          <w:szCs w:val="20"/>
        </w:rPr>
      </w:pP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51EBA" w:rsidRDefault="00C4031C" w:rsidP="00151EBA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考生信息变为“待审核”状态，此时考生不能修改报名信息。</w:t>
      </w:r>
    </w:p>
    <w:p w:rsidR="000C70AB" w:rsidRPr="00151EBA" w:rsidRDefault="00C4031C" w:rsidP="00151EBA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若考点设置审核信息不通过，则考生可根据考点填写的不通过原因进行修改，重新提交审核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Pr="00151EBA" w:rsidRDefault="00C4031C" w:rsidP="00151EBA">
      <w:pPr>
        <w:pStyle w:val="12"/>
        <w:numPr>
          <w:ilvl w:val="1"/>
          <w:numId w:val="6"/>
        </w:numPr>
        <w:ind w:firstLineChars="0"/>
        <w:outlineLvl w:val="3"/>
      </w:pPr>
      <w:r w:rsidRPr="00151EBA">
        <w:rPr>
          <w:rFonts w:hint="eastAsia"/>
        </w:rPr>
        <w:t>考生需要通过进入修改报名信息页面去修改个人基本信息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B95A53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Pr="00151EBA" w:rsidRDefault="00C4031C" w:rsidP="00151EBA">
      <w:pPr>
        <w:pStyle w:val="12"/>
        <w:numPr>
          <w:ilvl w:val="1"/>
          <w:numId w:val="6"/>
        </w:numPr>
        <w:ind w:firstLineChars="0"/>
        <w:outlineLvl w:val="3"/>
      </w:pPr>
      <w:r w:rsidRPr="00151EBA">
        <w:rPr>
          <w:rFonts w:hint="eastAsia"/>
        </w:rPr>
        <w:t>考生需要通过进入修改照片信息页面去修改照片信息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7F6A77">
      <w:pPr>
        <w:pStyle w:val="12"/>
        <w:ind w:firstLine="480"/>
      </w:pPr>
      <w:r w:rsidRPr="000F18A6">
        <w:rPr>
          <w:rFonts w:hint="eastAsia"/>
        </w:rPr>
        <w:t>修改</w:t>
      </w:r>
      <w:proofErr w:type="gramStart"/>
      <w:r w:rsidRPr="000F18A6">
        <w:rPr>
          <w:rFonts w:hint="eastAsia"/>
        </w:rPr>
        <w:t>完个人</w:t>
      </w:r>
      <w:proofErr w:type="gramEnd"/>
      <w:r w:rsidRPr="000F18A6">
        <w:rPr>
          <w:rFonts w:hint="eastAsia"/>
        </w:rPr>
        <w:t>基本信息和照片信息，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7F6A77">
      <w:pPr>
        <w:pStyle w:val="12"/>
        <w:ind w:firstLine="480"/>
      </w:pPr>
      <w:r w:rsidRPr="007F6A77">
        <w:rPr>
          <w:rFonts w:hint="eastAsia"/>
        </w:rPr>
        <w:lastRenderedPageBreak/>
        <w:t>再次点击“提交信息审核”按钮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7F6A77">
      <w:pPr>
        <w:pStyle w:val="12"/>
        <w:ind w:firstLine="480"/>
      </w:pPr>
      <w:r w:rsidRPr="000F18A6">
        <w:rPr>
          <w:rFonts w:hint="eastAsia"/>
        </w:rPr>
        <w:t>考点确认信息无误后，通过审核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 w:rsidR="000C70AB" w:rsidRDefault="00C4031C">
      <w:pPr>
        <w:pStyle w:val="12"/>
        <w:ind w:firstLine="480"/>
        <w:rPr>
          <w:rFonts w:ascii="仿宋" w:eastAsia="仿宋" w:hAnsi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</w:t>
      </w:r>
      <w:r w:rsidR="00DD7228">
        <w:rPr>
          <w:rFonts w:hint="eastAsia"/>
          <w:color w:val="FF0000"/>
        </w:rPr>
        <w:t>审核相关</w:t>
      </w:r>
      <w:r>
        <w:rPr>
          <w:rFonts w:hint="eastAsia"/>
          <w:color w:val="FF0000"/>
        </w:rPr>
        <w:t>步骤，直接进行支付操作。</w:t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 w:rsidRPr="000F18A6">
        <w:rPr>
          <w:rFonts w:hint="eastAsia"/>
        </w:rPr>
        <w:t>支付</w:t>
      </w:r>
      <w:r w:rsidR="00DD7228">
        <w:rPr>
          <w:rFonts w:hint="eastAsia"/>
        </w:rPr>
        <w:t>和</w:t>
      </w:r>
      <w:r w:rsidR="00C05FD9">
        <w:rPr>
          <w:rFonts w:hint="eastAsia"/>
        </w:rPr>
        <w:t>健康情况声明书</w:t>
      </w:r>
    </w:p>
    <w:p w:rsidR="000C70AB" w:rsidRDefault="00C4031C">
      <w:pPr>
        <w:pStyle w:val="12"/>
        <w:ind w:firstLine="480"/>
      </w:pPr>
      <w:r>
        <w:rPr>
          <w:rFonts w:hint="eastAsia"/>
        </w:rPr>
        <w:t>点击“支付”按钮，</w:t>
      </w:r>
    </w:p>
    <w:p w:rsidR="000C70AB" w:rsidRDefault="00DD7228" w:rsidP="00B95A53">
      <w:r>
        <w:rPr>
          <w:noProof/>
        </w:rPr>
        <w:lastRenderedPageBreak/>
        <w:drawing>
          <wp:inline distT="0" distB="0" distL="0" distR="0" wp14:anchorId="400DC321" wp14:editId="430EAF87">
            <wp:extent cx="5274310" cy="28549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228" w:rsidRDefault="00DD7228">
      <w:pPr>
        <w:pStyle w:val="12"/>
        <w:ind w:firstLine="480"/>
      </w:pPr>
      <w:r>
        <w:rPr>
          <w:rFonts w:hint="eastAsia"/>
        </w:rPr>
        <w:t>弹出支付确认窗口同时，页面会弹出《健康情况声明书</w:t>
      </w:r>
      <w:r>
        <w:rPr>
          <w:rFonts w:hint="eastAsia"/>
        </w:rPr>
        <w:t>.</w:t>
      </w:r>
      <w:r>
        <w:t>pdf</w:t>
      </w:r>
      <w:r>
        <w:rPr>
          <w:rFonts w:hint="eastAsia"/>
        </w:rPr>
        <w:t>》下载页面：</w:t>
      </w:r>
    </w:p>
    <w:p w:rsidR="00DD7228" w:rsidRDefault="00DD7228" w:rsidP="00B95A53">
      <w:pPr>
        <w:jc w:val="center"/>
      </w:pPr>
      <w:r>
        <w:rPr>
          <w:noProof/>
        </w:rPr>
        <w:drawing>
          <wp:inline distT="0" distB="0" distL="0" distR="0" wp14:anchorId="27720487" wp14:editId="08E9EACE">
            <wp:extent cx="5405018" cy="5097780"/>
            <wp:effectExtent l="0" t="0" r="571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24521" cy="511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18C" w:rsidRPr="00C05FD9" w:rsidRDefault="00DD7228">
      <w:pPr>
        <w:pStyle w:val="12"/>
        <w:ind w:firstLine="480"/>
        <w:rPr>
          <w:color w:val="FF0000"/>
        </w:rPr>
      </w:pPr>
      <w:r w:rsidRPr="00C05FD9">
        <w:rPr>
          <w:rFonts w:hint="eastAsia"/>
          <w:color w:val="FF0000"/>
        </w:rPr>
        <w:lastRenderedPageBreak/>
        <w:t>考生需要下载打印，按照声明书要求</w:t>
      </w:r>
      <w:proofErr w:type="gramStart"/>
      <w:r w:rsidRPr="00C05FD9">
        <w:rPr>
          <w:rFonts w:hint="eastAsia"/>
          <w:color w:val="FF0000"/>
        </w:rPr>
        <w:t>和本考次</w:t>
      </w:r>
      <w:proofErr w:type="gramEnd"/>
      <w:r w:rsidRPr="00C05FD9">
        <w:rPr>
          <w:rFonts w:hint="eastAsia"/>
          <w:color w:val="FF0000"/>
        </w:rPr>
        <w:t>疫情防控考生须知相关要求完成相关工作。</w:t>
      </w:r>
    </w:p>
    <w:p w:rsidR="00A8018C" w:rsidRPr="00A8018C" w:rsidRDefault="00DD7228">
      <w:pPr>
        <w:pStyle w:val="12"/>
        <w:ind w:firstLine="482"/>
        <w:rPr>
          <w:b/>
        </w:rPr>
      </w:pPr>
      <w:r w:rsidRPr="00A8018C">
        <w:rPr>
          <w:rFonts w:hint="eastAsia"/>
          <w:b/>
        </w:rPr>
        <w:t>健康情况声明书</w:t>
      </w:r>
      <w:r w:rsidR="00044F8C">
        <w:rPr>
          <w:rFonts w:hint="eastAsia"/>
          <w:b/>
        </w:rPr>
        <w:t>会</w:t>
      </w:r>
      <w:r w:rsidR="00A8018C" w:rsidRPr="00A8018C">
        <w:rPr>
          <w:rFonts w:hint="eastAsia"/>
          <w:b/>
        </w:rPr>
        <w:t>在</w:t>
      </w:r>
      <w:r w:rsidR="00A16F66">
        <w:rPr>
          <w:rFonts w:hint="eastAsia"/>
          <w:b/>
        </w:rPr>
        <w:t>打开</w:t>
      </w:r>
      <w:r w:rsidR="00A8018C" w:rsidRPr="00A8018C">
        <w:rPr>
          <w:rFonts w:hint="eastAsia"/>
          <w:b/>
        </w:rPr>
        <w:t>以下页面</w:t>
      </w:r>
      <w:r w:rsidR="00A16F66">
        <w:rPr>
          <w:rFonts w:hint="eastAsia"/>
          <w:b/>
        </w:rPr>
        <w:t>时弹出提示</w:t>
      </w:r>
      <w:r w:rsidR="00A8018C" w:rsidRPr="00A8018C">
        <w:rPr>
          <w:rFonts w:hint="eastAsia"/>
          <w:b/>
        </w:rPr>
        <w:t>下载：</w:t>
      </w:r>
    </w:p>
    <w:p w:rsidR="00A8018C" w:rsidRDefault="00DD7228" w:rsidP="00A8018C">
      <w:pPr>
        <w:pStyle w:val="12"/>
        <w:numPr>
          <w:ilvl w:val="0"/>
          <w:numId w:val="10"/>
        </w:numPr>
        <w:ind w:firstLineChars="0"/>
      </w:pPr>
      <w:r>
        <w:rPr>
          <w:rFonts w:hint="eastAsia"/>
        </w:rPr>
        <w:t>“支付”按钮打开的</w:t>
      </w:r>
      <w:proofErr w:type="gramStart"/>
      <w:r>
        <w:rPr>
          <w:rFonts w:hint="eastAsia"/>
        </w:rPr>
        <w:t>确认弹窗页面</w:t>
      </w:r>
      <w:proofErr w:type="gramEnd"/>
    </w:p>
    <w:p w:rsidR="00DD7228" w:rsidRDefault="00DD7228" w:rsidP="00A8018C">
      <w:pPr>
        <w:pStyle w:val="12"/>
        <w:numPr>
          <w:ilvl w:val="0"/>
          <w:numId w:val="10"/>
        </w:numPr>
        <w:ind w:firstLineChars="0"/>
      </w:pPr>
      <w:r>
        <w:rPr>
          <w:rFonts w:hint="eastAsia"/>
        </w:rPr>
        <w:t>“更新”按钮和“</w:t>
      </w:r>
      <w:r w:rsidR="00A8018C">
        <w:rPr>
          <w:rFonts w:hint="eastAsia"/>
        </w:rPr>
        <w:t>查看订单详情</w:t>
      </w:r>
      <w:r>
        <w:rPr>
          <w:rFonts w:hint="eastAsia"/>
        </w:rPr>
        <w:t>”打开的</w:t>
      </w:r>
      <w:r w:rsidR="00A8018C">
        <w:rPr>
          <w:rFonts w:hint="eastAsia"/>
        </w:rPr>
        <w:t>订单信息页面</w:t>
      </w:r>
    </w:p>
    <w:p w:rsidR="00A8018C" w:rsidRPr="00A8018C" w:rsidRDefault="00A8018C" w:rsidP="00A8018C">
      <w:pPr>
        <w:pStyle w:val="12"/>
        <w:numPr>
          <w:ilvl w:val="0"/>
          <w:numId w:val="10"/>
        </w:numPr>
        <w:ind w:firstLineChars="0"/>
      </w:pPr>
      <w:r>
        <w:rPr>
          <w:rFonts w:hint="eastAsia"/>
        </w:rPr>
        <w:t>“打印准考证”按钮</w:t>
      </w:r>
    </w:p>
    <w:p w:rsidR="000C70AB" w:rsidRDefault="00C4031C">
      <w:pPr>
        <w:pStyle w:val="12"/>
        <w:ind w:firstLine="480"/>
      </w:pPr>
      <w:r>
        <w:rPr>
          <w:rFonts w:hint="eastAsia"/>
        </w:rPr>
        <w:t>确认报考信息，勾选确认个人信息及报考信息无误。</w:t>
      </w:r>
    </w:p>
    <w:p w:rsidR="000C70AB" w:rsidRDefault="00C4031C">
      <w:r>
        <w:rPr>
          <w:noProof/>
        </w:rPr>
        <w:drawing>
          <wp:inline distT="0" distB="0" distL="114300" distR="114300">
            <wp:extent cx="5268595" cy="2918460"/>
            <wp:effectExtent l="0" t="0" r="8255" b="0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</w:pPr>
      <w:r>
        <w:rPr>
          <w:rFonts w:hint="eastAsia"/>
        </w:rPr>
        <w:t>点击“确定”按钮：</w:t>
      </w:r>
    </w:p>
    <w:p w:rsidR="000C70AB" w:rsidRDefault="00C4031C">
      <w:r>
        <w:rPr>
          <w:noProof/>
        </w:rPr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选择支付方式进行支付即可。</w:t>
      </w:r>
    </w:p>
    <w:p w:rsidR="000C70AB" w:rsidRDefault="00C4031C">
      <w:pPr>
        <w:pStyle w:val="12"/>
        <w:ind w:firstLine="480"/>
        <w:rPr>
          <w:color w:val="FF0000"/>
        </w:rPr>
      </w:pPr>
      <w:r>
        <w:rPr>
          <w:rFonts w:hint="eastAsia"/>
          <w:color w:val="FF0000"/>
        </w:rPr>
        <w:t>注意：考生如果跨考点报名的话，必须要注册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个通行证账号。</w:t>
      </w:r>
    </w:p>
    <w:p w:rsidR="000C70AB" w:rsidRDefault="00C4031C">
      <w:pPr>
        <w:pStyle w:val="12"/>
        <w:ind w:left="900" w:firstLineChars="0" w:firstLine="0"/>
        <w:jc w:val="center"/>
        <w:rPr>
          <w:color w:val="FF0000"/>
        </w:rPr>
      </w:pPr>
      <w:r>
        <w:rPr>
          <w:rFonts w:eastAsia="华文行楷" w:hint="eastAsia"/>
          <w:sz w:val="44"/>
          <w:szCs w:val="44"/>
        </w:rPr>
        <w:t>《以上》</w:t>
      </w:r>
    </w:p>
    <w:sectPr w:rsidR="000C70AB">
      <w:headerReference w:type="default" r:id="rId39"/>
      <w:footerReference w:type="default" r:id="rId4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14EC" w:rsidRDefault="00DB14EC">
      <w:r>
        <w:separator/>
      </w:r>
    </w:p>
  </w:endnote>
  <w:endnote w:type="continuationSeparator" w:id="0">
    <w:p w:rsidR="00DB14EC" w:rsidRDefault="00DB1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charset w:val="86"/>
    <w:family w:val="auto"/>
    <w:pitch w:val="variable"/>
    <w:sig w:usb0="00000001" w:usb1="080E0000" w:usb2="00000010" w:usb3="00000000" w:csb0="00040000" w:csb1="00000000"/>
  </w:font>
  <w:font w:name="方正小标宋_GBK">
    <w:altName w:val="Arial Unicode MS"/>
    <w:panose1 w:val="00000000000000000000"/>
    <w:charset w:val="86"/>
    <w:family w:val="swiss"/>
    <w:notTrueType/>
    <w:pitch w:val="variable"/>
    <w:sig w:usb0="00000207" w:usb1="080F1810" w:usb2="00000016" w:usb3="00000000" w:csb0="00060007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charset w:val="86"/>
    <w:family w:val="modern"/>
    <w:pitch w:val="default"/>
    <w:sig w:usb0="00000000" w:usb1="00000000" w:usb2="00000012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0AB" w:rsidRDefault="00C4031C">
    <w:pPr>
      <w:pStyle w:val="a5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6148AC" w:rsidRPr="006148AC">
      <w:rPr>
        <w:noProof/>
        <w:lang w:val="zh-CN"/>
      </w:rPr>
      <w:t>3</w:t>
    </w:r>
    <w:r>
      <w:rPr>
        <w:lang w:val="zh-CN"/>
      </w:rPr>
      <w:fldChar w:fldCharType="end"/>
    </w:r>
  </w:p>
  <w:p w:rsidR="000C70AB" w:rsidRDefault="000C70AB">
    <w:pPr>
      <w:pStyle w:val="a5"/>
      <w:ind w:firstLine="4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14EC" w:rsidRDefault="00DB14EC">
      <w:r>
        <w:separator/>
      </w:r>
    </w:p>
  </w:footnote>
  <w:footnote w:type="continuationSeparator" w:id="0">
    <w:p w:rsidR="00DB14EC" w:rsidRDefault="00DB14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0AB" w:rsidRDefault="000C70A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>
    <w:nsid w:val="04432C28"/>
    <w:multiLevelType w:val="hybridMultilevel"/>
    <w:tmpl w:val="8F88C7C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0E5B7574"/>
    <w:multiLevelType w:val="hybridMultilevel"/>
    <w:tmpl w:val="5CF213A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0F6F3B32"/>
    <w:multiLevelType w:val="hybridMultilevel"/>
    <w:tmpl w:val="B6BCF4A8"/>
    <w:lvl w:ilvl="0" w:tplc="490EF2FA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1">
      <w:start w:val="1"/>
      <w:numFmt w:val="decimal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5">
    <w:nsid w:val="2C2A7CE1"/>
    <w:multiLevelType w:val="hybridMultilevel"/>
    <w:tmpl w:val="3AA8D17E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390A7EB0"/>
    <w:multiLevelType w:val="hybridMultilevel"/>
    <w:tmpl w:val="CDFA85EE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55E4621F"/>
    <w:multiLevelType w:val="hybridMultilevel"/>
    <w:tmpl w:val="4DCAAFE6"/>
    <w:lvl w:ilvl="0" w:tplc="47CCA9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8"/>
  </w:num>
  <w:num w:numId="8">
    <w:abstractNumId w:val="2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7C8"/>
    <w:rsid w:val="0001022E"/>
    <w:rsid w:val="00013CD5"/>
    <w:rsid w:val="00014171"/>
    <w:rsid w:val="000217BD"/>
    <w:rsid w:val="00044F8C"/>
    <w:rsid w:val="000576E0"/>
    <w:rsid w:val="0008794F"/>
    <w:rsid w:val="000A0A6D"/>
    <w:rsid w:val="000A382E"/>
    <w:rsid w:val="000C70AB"/>
    <w:rsid w:val="000D362E"/>
    <w:rsid w:val="000E2EA5"/>
    <w:rsid w:val="000F18A6"/>
    <w:rsid w:val="000F18F3"/>
    <w:rsid w:val="00144657"/>
    <w:rsid w:val="00151EBA"/>
    <w:rsid w:val="0016344E"/>
    <w:rsid w:val="00170C62"/>
    <w:rsid w:val="001A2A94"/>
    <w:rsid w:val="001B6517"/>
    <w:rsid w:val="001B7A65"/>
    <w:rsid w:val="001F63CE"/>
    <w:rsid w:val="002167C4"/>
    <w:rsid w:val="00216D46"/>
    <w:rsid w:val="00216DED"/>
    <w:rsid w:val="00217217"/>
    <w:rsid w:val="0024255E"/>
    <w:rsid w:val="00266951"/>
    <w:rsid w:val="002823D5"/>
    <w:rsid w:val="00287048"/>
    <w:rsid w:val="00287D4A"/>
    <w:rsid w:val="00297AAA"/>
    <w:rsid w:val="002B304C"/>
    <w:rsid w:val="00301A10"/>
    <w:rsid w:val="00304203"/>
    <w:rsid w:val="00314DBC"/>
    <w:rsid w:val="00342071"/>
    <w:rsid w:val="003672F1"/>
    <w:rsid w:val="0039399C"/>
    <w:rsid w:val="003D3DF4"/>
    <w:rsid w:val="003E6155"/>
    <w:rsid w:val="00425036"/>
    <w:rsid w:val="00463E2A"/>
    <w:rsid w:val="0047185F"/>
    <w:rsid w:val="004852EC"/>
    <w:rsid w:val="00487B17"/>
    <w:rsid w:val="004B419E"/>
    <w:rsid w:val="0051382A"/>
    <w:rsid w:val="00514926"/>
    <w:rsid w:val="00530FC7"/>
    <w:rsid w:val="005635CE"/>
    <w:rsid w:val="00596847"/>
    <w:rsid w:val="005E1FFF"/>
    <w:rsid w:val="005F73AA"/>
    <w:rsid w:val="0061197A"/>
    <w:rsid w:val="006148AC"/>
    <w:rsid w:val="006172FB"/>
    <w:rsid w:val="0062436D"/>
    <w:rsid w:val="00632ACA"/>
    <w:rsid w:val="00647AE5"/>
    <w:rsid w:val="00650C68"/>
    <w:rsid w:val="0066208C"/>
    <w:rsid w:val="00672A5B"/>
    <w:rsid w:val="00692BCB"/>
    <w:rsid w:val="00692BDC"/>
    <w:rsid w:val="006B0759"/>
    <w:rsid w:val="006F16F7"/>
    <w:rsid w:val="00717183"/>
    <w:rsid w:val="00744163"/>
    <w:rsid w:val="007556A3"/>
    <w:rsid w:val="00755C30"/>
    <w:rsid w:val="0076519F"/>
    <w:rsid w:val="007A633A"/>
    <w:rsid w:val="007A6F97"/>
    <w:rsid w:val="007C6794"/>
    <w:rsid w:val="007F6A77"/>
    <w:rsid w:val="00814080"/>
    <w:rsid w:val="00831304"/>
    <w:rsid w:val="0088679C"/>
    <w:rsid w:val="008D7BDD"/>
    <w:rsid w:val="008F4F25"/>
    <w:rsid w:val="008F6C01"/>
    <w:rsid w:val="009022F4"/>
    <w:rsid w:val="00904EAB"/>
    <w:rsid w:val="00944588"/>
    <w:rsid w:val="00971DC8"/>
    <w:rsid w:val="0098499F"/>
    <w:rsid w:val="009B672E"/>
    <w:rsid w:val="009C4A4F"/>
    <w:rsid w:val="009C4BC0"/>
    <w:rsid w:val="009E7B6E"/>
    <w:rsid w:val="009F0DCF"/>
    <w:rsid w:val="00A16F66"/>
    <w:rsid w:val="00A22F45"/>
    <w:rsid w:val="00A232F1"/>
    <w:rsid w:val="00A23CE9"/>
    <w:rsid w:val="00A346E9"/>
    <w:rsid w:val="00A51889"/>
    <w:rsid w:val="00A72E59"/>
    <w:rsid w:val="00A8018C"/>
    <w:rsid w:val="00AA0652"/>
    <w:rsid w:val="00B01624"/>
    <w:rsid w:val="00B61CF5"/>
    <w:rsid w:val="00B70B04"/>
    <w:rsid w:val="00B95A53"/>
    <w:rsid w:val="00B965E3"/>
    <w:rsid w:val="00BA06EB"/>
    <w:rsid w:val="00BC6253"/>
    <w:rsid w:val="00BC64F8"/>
    <w:rsid w:val="00C05FD9"/>
    <w:rsid w:val="00C127E4"/>
    <w:rsid w:val="00C169C6"/>
    <w:rsid w:val="00C246B8"/>
    <w:rsid w:val="00C4031C"/>
    <w:rsid w:val="00C65691"/>
    <w:rsid w:val="00C740D0"/>
    <w:rsid w:val="00C7653B"/>
    <w:rsid w:val="00C7786F"/>
    <w:rsid w:val="00CB1FAC"/>
    <w:rsid w:val="00CF4633"/>
    <w:rsid w:val="00DA1770"/>
    <w:rsid w:val="00DB14EC"/>
    <w:rsid w:val="00DC208B"/>
    <w:rsid w:val="00DD7228"/>
    <w:rsid w:val="00DF0513"/>
    <w:rsid w:val="00E04734"/>
    <w:rsid w:val="00E368C4"/>
    <w:rsid w:val="00E80A1B"/>
    <w:rsid w:val="00E8146E"/>
    <w:rsid w:val="00EA6E7A"/>
    <w:rsid w:val="00EC2B63"/>
    <w:rsid w:val="00ED2A6B"/>
    <w:rsid w:val="00EF4AFB"/>
    <w:rsid w:val="00F027C8"/>
    <w:rsid w:val="00F31A52"/>
    <w:rsid w:val="00F369DC"/>
    <w:rsid w:val="00F4053C"/>
    <w:rsid w:val="00F54B98"/>
    <w:rsid w:val="00FD2981"/>
    <w:rsid w:val="00FD7831"/>
    <w:rsid w:val="00FF6F98"/>
    <w:rsid w:val="091A3115"/>
    <w:rsid w:val="09FE0E01"/>
    <w:rsid w:val="0B382658"/>
    <w:rsid w:val="0C845A82"/>
    <w:rsid w:val="0D855ED1"/>
    <w:rsid w:val="0E947997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5D4C77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0" w:qFormat="1"/>
    <w:lsdException w:name="Balloon Text" w:semiHidden="0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nhideWhenUsed/>
    <w:qFormat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4">
    <w:name w:val="Balloon Text"/>
    <w:basedOn w:val="a"/>
    <w:link w:val="Char0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uiPriority w:val="99"/>
    <w:unhideWhenUsed/>
    <w:qFormat/>
    <w:rPr>
      <w:color w:val="800080"/>
      <w:u w:val="single"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Char">
    <w:name w:val="文档结构图 Char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3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3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0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0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a">
    <w:name w:val="List Paragraph"/>
    <w:basedOn w:val="a"/>
    <w:uiPriority w:val="99"/>
    <w:rsid w:val="00216DED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0" w:qFormat="1"/>
    <w:lsdException w:name="Balloon Text" w:semiHidden="0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nhideWhenUsed/>
    <w:qFormat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4">
    <w:name w:val="Balloon Text"/>
    <w:basedOn w:val="a"/>
    <w:link w:val="Char0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uiPriority w:val="99"/>
    <w:unhideWhenUsed/>
    <w:qFormat/>
    <w:rPr>
      <w:color w:val="800080"/>
      <w:u w:val="single"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Char">
    <w:name w:val="文档结构图 Char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3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3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0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0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a">
    <w:name w:val="List Paragraph"/>
    <w:basedOn w:val="a"/>
    <w:uiPriority w:val="99"/>
    <w:rsid w:val="00216DE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eader" Target="header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3F0AB9C-14ED-4A47-8F64-C50616569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17</Pages>
  <Words>297</Words>
  <Characters>1698</Characters>
  <Application>Microsoft Office Word</Application>
  <DocSecurity>0</DocSecurity>
  <Lines>14</Lines>
  <Paragraphs>3</Paragraphs>
  <ScaleCrop>false</ScaleCrop>
  <Company>Naiya/NEEA</Company>
  <LinksUpToDate>false</LinksUpToDate>
  <CharactersWithSpaces>1992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liugm</cp:lastModifiedBy>
  <cp:revision>87</cp:revision>
  <cp:lastPrinted>2020-08-07T06:53:00Z</cp:lastPrinted>
  <dcterms:created xsi:type="dcterms:W3CDTF">2018-12-21T01:48:00Z</dcterms:created>
  <dcterms:modified xsi:type="dcterms:W3CDTF">2020-08-07T07:04:00Z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